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33283" w14:textId="77777777" w:rsidR="00DC5A94" w:rsidRPr="00DC5A94" w:rsidRDefault="00DC5A94" w:rsidP="00875E83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lang w:val="en-GB"/>
        </w:rPr>
      </w:pPr>
    </w:p>
    <w:p w14:paraId="07ECB4B6" w14:textId="44156CE1" w:rsidR="00BB5D7B" w:rsidRPr="00B338A7" w:rsidRDefault="00EA43E7" w:rsidP="002B4C32">
      <w:pPr>
        <w:spacing w:before="240" w:after="0" w:line="278" w:lineRule="auto"/>
        <w:jc w:val="center"/>
        <w:rPr>
          <w:rFonts w:ascii="Calibri" w:eastAsia="Aptos" w:hAnsi="Calibri" w:cs="Calibri"/>
          <w:b/>
          <w:bCs/>
          <w:color w:val="808080" w:themeColor="background1" w:themeShade="80"/>
          <w:sz w:val="36"/>
          <w:szCs w:val="36"/>
          <w:lang w:val="en-GB"/>
        </w:rPr>
      </w:pPr>
      <w:r w:rsidRPr="00B338A7">
        <w:rPr>
          <w:rFonts w:ascii="Calibri" w:eastAsia="Aptos" w:hAnsi="Calibri" w:cs="Calibri"/>
          <w:b/>
          <w:bCs/>
          <w:color w:val="808080" w:themeColor="background1" w:themeShade="80"/>
          <w:sz w:val="36"/>
          <w:szCs w:val="36"/>
          <w:lang w:val="en-GB"/>
        </w:rPr>
        <w:t xml:space="preserve">Student Grant </w:t>
      </w:r>
      <w:r w:rsidR="00DC5A94" w:rsidRPr="00B338A7">
        <w:rPr>
          <w:rFonts w:ascii="Calibri" w:eastAsia="Aptos" w:hAnsi="Calibri" w:cs="Calibri"/>
          <w:b/>
          <w:bCs/>
          <w:color w:val="808080" w:themeColor="background1" w:themeShade="80"/>
          <w:sz w:val="36"/>
          <w:szCs w:val="36"/>
          <w:lang w:val="en-GB"/>
        </w:rPr>
        <w:t>–</w:t>
      </w:r>
      <w:r w:rsidR="00297B69" w:rsidRPr="00B338A7">
        <w:rPr>
          <w:rFonts w:ascii="Calibri" w:eastAsia="Aptos" w:hAnsi="Calibri" w:cs="Calibri"/>
          <w:b/>
          <w:bCs/>
          <w:color w:val="808080" w:themeColor="background1" w:themeShade="80"/>
          <w:sz w:val="36"/>
          <w:szCs w:val="36"/>
          <w:lang w:val="en-GB"/>
        </w:rPr>
        <w:t xml:space="preserve"> </w:t>
      </w:r>
      <w:r w:rsidR="40D1F34D" w:rsidRPr="00B338A7">
        <w:rPr>
          <w:rFonts w:ascii="Calibri" w:eastAsia="Aptos" w:hAnsi="Calibri" w:cs="Calibri"/>
          <w:b/>
          <w:bCs/>
          <w:color w:val="808080" w:themeColor="background1" w:themeShade="80"/>
          <w:sz w:val="36"/>
          <w:szCs w:val="36"/>
          <w:lang w:val="en-GB"/>
        </w:rPr>
        <w:t>Completion Report</w:t>
      </w:r>
    </w:p>
    <w:p w14:paraId="04FECD48" w14:textId="77777777" w:rsidR="00446EF7" w:rsidRPr="00971F06" w:rsidRDefault="00446EF7" w:rsidP="00875E83">
      <w:pPr>
        <w:spacing w:after="0"/>
        <w:jc w:val="center"/>
        <w:rPr>
          <w:rFonts w:ascii="Calibri" w:eastAsia="Aptos" w:hAnsi="Calibri" w:cs="Calibri"/>
          <w:b/>
          <w:bCs/>
          <w:color w:val="808080" w:themeColor="background1" w:themeShade="80"/>
          <w:sz w:val="10"/>
          <w:szCs w:val="10"/>
          <w:lang w:val="en-GB"/>
        </w:rPr>
      </w:pPr>
    </w:p>
    <w:p w14:paraId="2AAFB7E2" w14:textId="75EB2C1B" w:rsidR="00034462" w:rsidRPr="00B338A7" w:rsidRDefault="0069230C" w:rsidP="005F1006">
      <w:pPr>
        <w:spacing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B338A7">
        <w:rPr>
          <w:rFonts w:ascii="Calibri" w:eastAsia="Aptos" w:hAnsi="Calibri" w:cs="Calibri"/>
          <w:sz w:val="22"/>
          <w:szCs w:val="22"/>
        </w:rPr>
        <w:t>Please complete and return this form o</w:t>
      </w:r>
      <w:r w:rsidR="3629F77C" w:rsidRPr="00B338A7">
        <w:rPr>
          <w:rFonts w:ascii="Calibri" w:eastAsia="Aptos" w:hAnsi="Calibri" w:cs="Calibri"/>
          <w:sz w:val="22"/>
          <w:szCs w:val="22"/>
        </w:rPr>
        <w:t xml:space="preserve">nce you have </w:t>
      </w:r>
      <w:r w:rsidR="00693652" w:rsidRPr="00B338A7">
        <w:rPr>
          <w:rFonts w:ascii="Calibri" w:eastAsia="Aptos" w:hAnsi="Calibri" w:cs="Calibri"/>
          <w:sz w:val="22"/>
          <w:szCs w:val="22"/>
        </w:rPr>
        <w:t>used the</w:t>
      </w:r>
      <w:r w:rsidR="3629F77C" w:rsidRPr="00B338A7">
        <w:rPr>
          <w:rFonts w:ascii="Calibri" w:eastAsia="Aptos" w:hAnsi="Calibri" w:cs="Calibri"/>
          <w:sz w:val="22"/>
          <w:szCs w:val="22"/>
        </w:rPr>
        <w:t xml:space="preserve"> Student Grant</w:t>
      </w:r>
      <w:r w:rsidR="008A580B" w:rsidRPr="00B338A7">
        <w:rPr>
          <w:rFonts w:ascii="Calibri" w:eastAsia="Aptos" w:hAnsi="Calibri" w:cs="Calibri"/>
          <w:sz w:val="22"/>
          <w:szCs w:val="22"/>
        </w:rPr>
        <w:t xml:space="preserve"> funds</w:t>
      </w:r>
      <w:r w:rsidR="00FF3AD2" w:rsidRPr="00B338A7">
        <w:rPr>
          <w:rFonts w:ascii="Calibri" w:eastAsia="Aptos" w:hAnsi="Calibri" w:cs="Calibri"/>
          <w:sz w:val="22"/>
          <w:szCs w:val="22"/>
        </w:rPr>
        <w:t xml:space="preserve">. </w:t>
      </w:r>
      <w:r w:rsidR="00034462" w:rsidRPr="00B338A7">
        <w:rPr>
          <w:rFonts w:ascii="Calibri" w:hAnsi="Calibri" w:cs="Calibri"/>
          <w:b/>
          <w:bCs/>
          <w:sz w:val="22"/>
          <w:szCs w:val="22"/>
          <w:lang w:val="en-GB"/>
        </w:rPr>
        <w:t xml:space="preserve">It must be submitted before any future Student Grant application. </w:t>
      </w:r>
      <w:r w:rsidR="3629F77C" w:rsidRPr="00B338A7">
        <w:rPr>
          <w:rFonts w:ascii="Calibri" w:eastAsia="Aptos" w:hAnsi="Calibri" w:cs="Calibri"/>
          <w:sz w:val="22"/>
          <w:szCs w:val="22"/>
        </w:rPr>
        <w:t xml:space="preserve"> </w:t>
      </w:r>
      <w:r w:rsidR="00E96559" w:rsidRPr="00B338A7">
        <w:rPr>
          <w:rFonts w:ascii="Calibri" w:hAnsi="Calibri" w:cs="Calibri"/>
          <w:sz w:val="22"/>
          <w:szCs w:val="22"/>
          <w:lang w:val="en-GB"/>
        </w:rPr>
        <w:t xml:space="preserve">The form helps </w:t>
      </w:r>
      <w:r w:rsidR="00DC5A94" w:rsidRPr="00B338A7">
        <w:rPr>
          <w:rFonts w:ascii="Calibri" w:hAnsi="Calibri" w:cs="Calibri"/>
          <w:sz w:val="22"/>
          <w:szCs w:val="22"/>
          <w:lang w:val="en-GB"/>
        </w:rPr>
        <w:t>us</w:t>
      </w:r>
      <w:r w:rsidR="00E96559" w:rsidRPr="00B338A7">
        <w:rPr>
          <w:rFonts w:ascii="Calibri" w:hAnsi="Calibri" w:cs="Calibri"/>
          <w:sz w:val="22"/>
          <w:szCs w:val="22"/>
          <w:lang w:val="en-GB"/>
        </w:rPr>
        <w:t xml:space="preserve"> to understand your experience of the process and the impact of the funding. Personal information will not be made public. </w:t>
      </w:r>
    </w:p>
    <w:tbl>
      <w:tblPr>
        <w:tblStyle w:val="TableGrid"/>
        <w:tblW w:w="107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6540"/>
      </w:tblGrid>
      <w:tr w:rsidR="506E240B" w:rsidRPr="00B338A7" w14:paraId="4DF3E7A5" w14:textId="77777777" w:rsidTr="00875E83">
        <w:trPr>
          <w:trHeight w:val="300"/>
        </w:trPr>
        <w:tc>
          <w:tcPr>
            <w:tcW w:w="424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7E6AC631" w14:textId="64BD4A74" w:rsidR="3629F77C" w:rsidRPr="00B338A7" w:rsidRDefault="3629F77C" w:rsidP="506E240B">
            <w:pPr>
              <w:spacing w:line="279" w:lineRule="auto"/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B338A7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Name</w:t>
            </w:r>
          </w:p>
        </w:tc>
        <w:tc>
          <w:tcPr>
            <w:tcW w:w="6540" w:type="dxa"/>
            <w:tcMar>
              <w:left w:w="105" w:type="dxa"/>
              <w:right w:w="105" w:type="dxa"/>
            </w:tcMar>
          </w:tcPr>
          <w:p w14:paraId="063E63B6" w14:textId="7A70FA3D" w:rsidR="506E240B" w:rsidRPr="00B338A7" w:rsidRDefault="506E240B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06E240B" w:rsidRPr="00B338A7" w14:paraId="7D6D7DFC" w14:textId="77777777" w:rsidTr="00875E83">
        <w:trPr>
          <w:trHeight w:val="300"/>
        </w:trPr>
        <w:tc>
          <w:tcPr>
            <w:tcW w:w="424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165A56D1" w14:textId="3BB6046C" w:rsidR="506E240B" w:rsidRPr="00B338A7" w:rsidRDefault="506E240B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B338A7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Home address in </w:t>
            </w:r>
            <w:proofErr w:type="spellStart"/>
            <w:r w:rsidR="00DC5A94" w:rsidRPr="00B338A7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Laggan</w:t>
            </w:r>
            <w:proofErr w:type="spellEnd"/>
          </w:p>
        </w:tc>
        <w:tc>
          <w:tcPr>
            <w:tcW w:w="6540" w:type="dxa"/>
            <w:tcMar>
              <w:left w:w="105" w:type="dxa"/>
              <w:right w:w="105" w:type="dxa"/>
            </w:tcMar>
          </w:tcPr>
          <w:p w14:paraId="2483FC7E" w14:textId="35D7F4D8" w:rsidR="506E240B" w:rsidRPr="00B338A7" w:rsidRDefault="506E240B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02C912D1" w14:textId="2BC154FC" w:rsidR="506E240B" w:rsidRPr="00B338A7" w:rsidRDefault="506E240B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11BB4DEA" w14:textId="77777777" w:rsidR="506E240B" w:rsidRPr="00B338A7" w:rsidRDefault="506E240B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5FA006BC" w14:textId="69B2F704" w:rsidR="00DC5A94" w:rsidRPr="00B338A7" w:rsidRDefault="00DC5A94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06E240B" w:rsidRPr="00B338A7" w14:paraId="1AEFCC52" w14:textId="77777777" w:rsidTr="00875E83">
        <w:trPr>
          <w:trHeight w:val="300"/>
        </w:trPr>
        <w:tc>
          <w:tcPr>
            <w:tcW w:w="424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3A34EA7D" w14:textId="3B81A312" w:rsidR="506E240B" w:rsidRPr="00B338A7" w:rsidRDefault="506E240B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B338A7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6540" w:type="dxa"/>
            <w:tcMar>
              <w:left w:w="105" w:type="dxa"/>
              <w:right w:w="105" w:type="dxa"/>
            </w:tcMar>
          </w:tcPr>
          <w:p w14:paraId="6A3E6AD4" w14:textId="183C680E" w:rsidR="506E240B" w:rsidRPr="00B338A7" w:rsidRDefault="506E240B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670C26C" w14:textId="7595F518" w:rsidR="506E240B" w:rsidRPr="00766C84" w:rsidRDefault="506E240B" w:rsidP="506E240B">
      <w:pPr>
        <w:rPr>
          <w:rFonts w:ascii="Calibri" w:eastAsia="Aptos" w:hAnsi="Calibri" w:cs="Calibri"/>
          <w:color w:val="000000" w:themeColor="text1"/>
          <w:sz w:val="10"/>
          <w:szCs w:val="10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10800"/>
      </w:tblGrid>
      <w:tr w:rsidR="00BB283E" w:rsidRPr="00B338A7" w14:paraId="7A8F89D9" w14:textId="77777777" w:rsidTr="00BB283E">
        <w:trPr>
          <w:trHeight w:val="345"/>
        </w:trPr>
        <w:tc>
          <w:tcPr>
            <w:tcW w:w="10800" w:type="dxa"/>
            <w:shd w:val="clear" w:color="auto" w:fill="E8E8E8" w:themeFill="background2"/>
          </w:tcPr>
          <w:p w14:paraId="3CFABF74" w14:textId="77777777" w:rsidR="00BB283E" w:rsidRPr="00B338A7" w:rsidRDefault="00BB283E" w:rsidP="00E712ED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B338A7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  <w:t>What did you use the grant for?</w:t>
            </w:r>
          </w:p>
        </w:tc>
      </w:tr>
      <w:tr w:rsidR="00BB283E" w:rsidRPr="00B338A7" w14:paraId="1A001566" w14:textId="77777777" w:rsidTr="00BB283E">
        <w:trPr>
          <w:trHeight w:val="300"/>
        </w:trPr>
        <w:tc>
          <w:tcPr>
            <w:tcW w:w="10800" w:type="dxa"/>
          </w:tcPr>
          <w:p w14:paraId="6FA83953" w14:textId="68CF0AC0" w:rsidR="00BB283E" w:rsidRPr="00B338A7" w:rsidRDefault="00BB283E" w:rsidP="00E712ED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23AC09C8" w14:textId="77777777" w:rsidR="00BB283E" w:rsidRPr="00B338A7" w:rsidRDefault="00BB283E" w:rsidP="00E712ED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06E240B" w:rsidRPr="00B338A7" w14:paraId="24A4AA75" w14:textId="77777777" w:rsidTr="00BB283E">
        <w:trPr>
          <w:trHeight w:val="300"/>
        </w:trPr>
        <w:tc>
          <w:tcPr>
            <w:tcW w:w="10800" w:type="dxa"/>
            <w:shd w:val="clear" w:color="auto" w:fill="E8E8E8" w:themeFill="background2"/>
          </w:tcPr>
          <w:p w14:paraId="41F7BA2D" w14:textId="766818BF" w:rsidR="219BAB67" w:rsidRPr="00B338A7" w:rsidRDefault="219BAB67" w:rsidP="506E240B">
            <w:pPr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338A7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  <w:t>What difference did receiving this grant make to you?</w:t>
            </w:r>
          </w:p>
        </w:tc>
      </w:tr>
      <w:tr w:rsidR="506E240B" w:rsidRPr="00B338A7" w14:paraId="2A548C7E" w14:textId="77777777" w:rsidTr="00BB283E">
        <w:trPr>
          <w:trHeight w:val="300"/>
        </w:trPr>
        <w:tc>
          <w:tcPr>
            <w:tcW w:w="10800" w:type="dxa"/>
          </w:tcPr>
          <w:p w14:paraId="1C0531B6" w14:textId="6DF89E3E" w:rsidR="506E240B" w:rsidRPr="00B338A7" w:rsidRDefault="506E240B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75DBA602" w14:textId="2395EA4B" w:rsidR="005F1006" w:rsidRDefault="005F1006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494A1543" w14:textId="77777777" w:rsidR="00B338A7" w:rsidRPr="00B338A7" w:rsidRDefault="00B338A7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32999F3A" w14:textId="22E61B2F" w:rsidR="506E240B" w:rsidRPr="00B338A7" w:rsidRDefault="506E240B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06E240B" w:rsidRPr="00B338A7" w14:paraId="5A5DE8D0" w14:textId="77777777" w:rsidTr="00BB283E">
        <w:trPr>
          <w:trHeight w:val="300"/>
        </w:trPr>
        <w:tc>
          <w:tcPr>
            <w:tcW w:w="10800" w:type="dxa"/>
            <w:shd w:val="clear" w:color="auto" w:fill="E8E8E8" w:themeFill="background2"/>
          </w:tcPr>
          <w:p w14:paraId="2D049B69" w14:textId="615AEB42" w:rsidR="219BAB67" w:rsidRPr="00B338A7" w:rsidRDefault="219BAB67" w:rsidP="506E240B">
            <w:pPr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338A7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  <w:t>Please state the outcome of your study for the year to which the grant refers.</w:t>
            </w:r>
          </w:p>
        </w:tc>
      </w:tr>
      <w:tr w:rsidR="506E240B" w:rsidRPr="00B338A7" w14:paraId="39738DF6" w14:textId="77777777" w:rsidTr="00BB283E">
        <w:trPr>
          <w:trHeight w:val="300"/>
        </w:trPr>
        <w:tc>
          <w:tcPr>
            <w:tcW w:w="10800" w:type="dxa"/>
          </w:tcPr>
          <w:p w14:paraId="1E9336B3" w14:textId="35C4C246" w:rsidR="506E240B" w:rsidRPr="00B338A7" w:rsidRDefault="506E240B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585DBD30" w14:textId="19E79D76" w:rsidR="007D65C1" w:rsidRPr="00B338A7" w:rsidRDefault="007D65C1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3DA01001" w14:textId="6057C1F4" w:rsidR="506E240B" w:rsidRPr="00B338A7" w:rsidRDefault="506E240B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06E240B" w:rsidRPr="00B338A7" w14:paraId="4B351350" w14:textId="77777777" w:rsidTr="00BB283E">
        <w:trPr>
          <w:trHeight w:val="300"/>
        </w:trPr>
        <w:tc>
          <w:tcPr>
            <w:tcW w:w="10800" w:type="dxa"/>
            <w:shd w:val="clear" w:color="auto" w:fill="E8E8E8" w:themeFill="background2"/>
          </w:tcPr>
          <w:p w14:paraId="77AA3FCE" w14:textId="59A8CE57" w:rsidR="506E240B" w:rsidRPr="00B338A7" w:rsidRDefault="219BAB67" w:rsidP="506E240B">
            <w:pPr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338A7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  <w:t>What are your plans for further study or employment?</w:t>
            </w:r>
          </w:p>
        </w:tc>
      </w:tr>
      <w:tr w:rsidR="506E240B" w:rsidRPr="00B338A7" w14:paraId="1C4771DC" w14:textId="77777777" w:rsidTr="00BB283E">
        <w:trPr>
          <w:trHeight w:val="300"/>
        </w:trPr>
        <w:tc>
          <w:tcPr>
            <w:tcW w:w="10800" w:type="dxa"/>
          </w:tcPr>
          <w:p w14:paraId="069CF0A3" w14:textId="71A952AC" w:rsidR="00DC5A94" w:rsidRDefault="00DC5A94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07D5792A" w14:textId="77777777" w:rsidR="00B338A7" w:rsidRPr="00B338A7" w:rsidRDefault="00B338A7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739ED373" w14:textId="4F39121C" w:rsidR="005F1006" w:rsidRPr="00B338A7" w:rsidRDefault="005F1006" w:rsidP="506E240B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06E240B" w:rsidRPr="00B338A7" w14:paraId="0729C5D6" w14:textId="77777777" w:rsidTr="00BB283E">
        <w:trPr>
          <w:trHeight w:val="300"/>
        </w:trPr>
        <w:tc>
          <w:tcPr>
            <w:tcW w:w="10800" w:type="dxa"/>
            <w:shd w:val="clear" w:color="auto" w:fill="E8E8E8" w:themeFill="background2"/>
          </w:tcPr>
          <w:p w14:paraId="235D0C9B" w14:textId="284D9BAD" w:rsidR="0FAFF500" w:rsidRPr="00B338A7" w:rsidRDefault="0FEDCAF1" w:rsidP="506E240B">
            <w:pPr>
              <w:rPr>
                <w:rFonts w:ascii="Calibri" w:eastAsia="Aptos" w:hAnsi="Calibri" w:cs="Calibri"/>
                <w:b/>
                <w:bCs/>
                <w:sz w:val="22"/>
                <w:szCs w:val="22"/>
              </w:rPr>
            </w:pPr>
            <w:r w:rsidRPr="00B338A7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 xml:space="preserve">Please </w:t>
            </w:r>
            <w:r w:rsidR="007D65C1" w:rsidRPr="00B338A7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>attach</w:t>
            </w:r>
            <w:r w:rsidRPr="00B338A7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 xml:space="preserve"> evidence of completing your course</w:t>
            </w:r>
            <w:r w:rsidR="00DC5A94" w:rsidRPr="00B338A7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 xml:space="preserve"> or the year of your course if multi-year course.</w:t>
            </w:r>
          </w:p>
        </w:tc>
      </w:tr>
      <w:tr w:rsidR="506E240B" w:rsidRPr="00B338A7" w14:paraId="1F6F4B18" w14:textId="77777777" w:rsidTr="00BB283E">
        <w:trPr>
          <w:trHeight w:val="300"/>
        </w:trPr>
        <w:tc>
          <w:tcPr>
            <w:tcW w:w="10800" w:type="dxa"/>
          </w:tcPr>
          <w:p w14:paraId="0D3EDD22" w14:textId="3F043BE2" w:rsidR="506E240B" w:rsidRPr="00B338A7" w:rsidRDefault="00BB283E" w:rsidP="00BB283E">
            <w:pPr>
              <w:spacing w:before="120" w:after="12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B338A7">
              <w:rPr>
                <w:rFonts w:ascii="Calibri" w:eastAsia="Aptos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53261DD" wp14:editId="071C4B2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90805</wp:posOffset>
                      </wp:positionV>
                      <wp:extent cx="148492" cy="148493"/>
                      <wp:effectExtent l="0" t="0" r="17145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92" cy="1484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C0344B" id="Rectangle 2" o:spid="_x0000_s1026" style="position:absolute;margin-left:2pt;margin-top:7.15pt;width:11.7pt;height:11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" fillcolor="white [3201]" strokecolor="black [3213]" strokeweight="1pt"/>
                  </w:pict>
                </mc:Fallback>
              </mc:AlternateContent>
            </w:r>
            <w:r w:rsidRPr="00B338A7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        </w:t>
            </w:r>
            <w:r w:rsidRPr="00B338A7">
              <w:rPr>
                <w:rFonts w:ascii="Calibri" w:eastAsia="Aptos" w:hAnsi="Calibri" w:cs="Calibri"/>
                <w:sz w:val="22"/>
                <w:szCs w:val="22"/>
              </w:rPr>
              <w:t>Evidence attached</w:t>
            </w:r>
          </w:p>
        </w:tc>
      </w:tr>
      <w:tr w:rsidR="00766C84" w:rsidRPr="00B338A7" w14:paraId="036CE5A3" w14:textId="77777777" w:rsidTr="007834C6">
        <w:trPr>
          <w:trHeight w:val="300"/>
        </w:trPr>
        <w:tc>
          <w:tcPr>
            <w:tcW w:w="10800" w:type="dxa"/>
            <w:shd w:val="clear" w:color="auto" w:fill="E8E8E8" w:themeFill="background2"/>
          </w:tcPr>
          <w:p w14:paraId="45A3F30B" w14:textId="5D4BF846" w:rsidR="00C0214F" w:rsidRDefault="00766C84" w:rsidP="007834C6">
            <w:pPr>
              <w:rPr>
                <w:rFonts w:ascii="Calibri" w:eastAsia="Apto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>If the course is a multi-year course and you wish to apply for a grant renewal, please attach evidence of your inscription for the next year</w:t>
            </w:r>
            <w:r w:rsidRPr="00C0214F">
              <w:rPr>
                <w:rFonts w:ascii="Calibri" w:eastAsia="Aptos" w:hAnsi="Calibri" w:cs="Calibri"/>
                <w:bCs/>
                <w:i/>
                <w:sz w:val="22"/>
                <w:szCs w:val="22"/>
              </w:rPr>
              <w:t xml:space="preserve"> (e.g. screenshot of profile page showing year of study</w:t>
            </w:r>
            <w:r w:rsidR="00C0214F" w:rsidRPr="00C0214F">
              <w:rPr>
                <w:rFonts w:ascii="Calibri" w:eastAsia="Aptos" w:hAnsi="Calibri" w:cs="Calibri"/>
                <w:bCs/>
                <w:i/>
                <w:sz w:val="22"/>
                <w:szCs w:val="22"/>
              </w:rPr>
              <w:t>)</w:t>
            </w:r>
            <w:r w:rsidR="00C0214F">
              <w:rPr>
                <w:rFonts w:ascii="Calibri" w:eastAsia="Aptos" w:hAnsi="Calibri" w:cs="Calibri"/>
                <w:bCs/>
                <w:i/>
                <w:sz w:val="22"/>
                <w:szCs w:val="22"/>
              </w:rPr>
              <w:t>.</w:t>
            </w:r>
            <w:r w:rsidR="00C0214F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945AD2" w14:textId="0C869362" w:rsidR="00766C84" w:rsidRPr="00B338A7" w:rsidRDefault="00C0214F" w:rsidP="007834C6">
            <w:pPr>
              <w:rPr>
                <w:rFonts w:ascii="Calibri" w:eastAsia="Apto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>If you are starting a new course, please start a new application.</w:t>
            </w:r>
          </w:p>
        </w:tc>
      </w:tr>
      <w:tr w:rsidR="00766C84" w:rsidRPr="00B338A7" w14:paraId="38A1E8A6" w14:textId="77777777" w:rsidTr="00B4098F">
        <w:trPr>
          <w:trHeight w:val="466"/>
        </w:trPr>
        <w:tc>
          <w:tcPr>
            <w:tcW w:w="10800" w:type="dxa"/>
          </w:tcPr>
          <w:p w14:paraId="1A653B55" w14:textId="241B8FE8" w:rsidR="00766C84" w:rsidRPr="00B338A7" w:rsidRDefault="00B4098F" w:rsidP="00766C84">
            <w:pPr>
              <w:spacing w:before="120" w:after="120" w:line="278" w:lineRule="auto"/>
              <w:rPr>
                <w:rFonts w:ascii="Calibri" w:eastAsia="Aptos" w:hAnsi="Calibri" w:cs="Calibri"/>
                <w:b/>
                <w:noProof/>
                <w:sz w:val="22"/>
                <w:szCs w:val="22"/>
              </w:rPr>
            </w:pPr>
            <w:r w:rsidRPr="00B338A7">
              <w:rPr>
                <w:rFonts w:ascii="Calibri" w:eastAsia="Aptos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3E4CC23" wp14:editId="375F70BE">
                      <wp:simplePos x="0" y="0"/>
                      <wp:positionH relativeFrom="column">
                        <wp:posOffset>4845050</wp:posOffset>
                      </wp:positionH>
                      <wp:positionV relativeFrom="paragraph">
                        <wp:posOffset>78105</wp:posOffset>
                      </wp:positionV>
                      <wp:extent cx="147955" cy="147955"/>
                      <wp:effectExtent l="0" t="0" r="17145" b="1714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41572F" id="Rectangle 4" o:spid="_x0000_s1026" style="position:absolute;margin-left:381.5pt;margin-top:6.15pt;width:11.65pt;height:11.6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" fillcolor="white [3201]" strokecolor="black [3213]" strokeweight="1pt"/>
                  </w:pict>
                </mc:Fallback>
              </mc:AlternateContent>
            </w:r>
            <w:r w:rsidRPr="00B338A7">
              <w:rPr>
                <w:rFonts w:ascii="Calibri" w:eastAsia="Aptos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F3C5757" wp14:editId="538A143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84455</wp:posOffset>
                      </wp:positionV>
                      <wp:extent cx="147955" cy="147955"/>
                      <wp:effectExtent l="0" t="0" r="17145" b="1714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42B01" id="Rectangle 3" o:spid="_x0000_s1026" style="position:absolute;margin-left:2pt;margin-top:6.65pt;width:11.65pt;height:11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" fillcolor="white [3201]" strokecolor="black [3213]" strokeweight="1pt"/>
                  </w:pict>
                </mc:Fallback>
              </mc:AlternateContent>
            </w:r>
            <w:r w:rsidR="00766C84" w:rsidRPr="00B338A7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        </w:t>
            </w:r>
            <w:r>
              <w:rPr>
                <w:rFonts w:ascii="Calibri" w:eastAsia="Aptos" w:hAnsi="Calibri" w:cs="Calibri"/>
                <w:sz w:val="22"/>
                <w:szCs w:val="22"/>
              </w:rPr>
              <w:t xml:space="preserve">I wish to renew my grant request for an additional year of the same course                 </w:t>
            </w:r>
            <w:r w:rsidRPr="00B338A7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 </w:t>
            </w:r>
            <w:r w:rsidRPr="00B338A7">
              <w:rPr>
                <w:rFonts w:ascii="Calibri" w:eastAsia="Aptos" w:hAnsi="Calibri" w:cs="Calibri"/>
                <w:sz w:val="22"/>
                <w:szCs w:val="22"/>
              </w:rPr>
              <w:t>Evidence attached</w:t>
            </w:r>
          </w:p>
        </w:tc>
      </w:tr>
      <w:tr w:rsidR="00BB283E" w:rsidRPr="00B338A7" w14:paraId="2E907D02" w14:textId="77777777" w:rsidTr="00BB283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800" w:type="dxa"/>
          </w:tcPr>
          <w:p w14:paraId="486039A6" w14:textId="154A8B8B" w:rsidR="00BB283E" w:rsidRPr="00B338A7" w:rsidRDefault="00BB283E" w:rsidP="00E712ED">
            <w:pPr>
              <w:rPr>
                <w:rFonts w:ascii="Calibri" w:eastAsia="Aptos" w:hAnsi="Calibri" w:cs="Calibri"/>
                <w:b/>
                <w:bCs/>
                <w:sz w:val="22"/>
                <w:szCs w:val="22"/>
              </w:rPr>
            </w:pPr>
            <w:r w:rsidRPr="00B338A7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>Do you have you any comments or suggestions to improve the application and award process?</w:t>
            </w:r>
          </w:p>
        </w:tc>
      </w:tr>
      <w:tr w:rsidR="00BB283E" w:rsidRPr="00B338A7" w14:paraId="7A5851E8" w14:textId="77777777" w:rsidTr="00BB283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800" w:type="dxa"/>
          </w:tcPr>
          <w:p w14:paraId="7818782F" w14:textId="77777777" w:rsidR="00BB283E" w:rsidRPr="00B338A7" w:rsidRDefault="00BB283E" w:rsidP="00E712ED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5DC7A7B2" w14:textId="77777777" w:rsidR="00BB283E" w:rsidRPr="00B338A7" w:rsidRDefault="00BB283E" w:rsidP="00E712ED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  <w:p w14:paraId="4F7944FC" w14:textId="77777777" w:rsidR="00BB283E" w:rsidRPr="00B338A7" w:rsidRDefault="00BB283E" w:rsidP="00E712ED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B283E" w:rsidRPr="00B338A7" w14:paraId="4DB9E2FF" w14:textId="77777777" w:rsidTr="00BB283E">
        <w:tblPrEx>
          <w:tblLook w:val="04A0" w:firstRow="1" w:lastRow="0" w:firstColumn="1" w:lastColumn="0" w:noHBand="0" w:noVBand="1"/>
        </w:tblPrEx>
        <w:tc>
          <w:tcPr>
            <w:tcW w:w="10800" w:type="dxa"/>
          </w:tcPr>
          <w:p w14:paraId="294B33BC" w14:textId="77777777" w:rsidR="00BB283E" w:rsidRPr="00B338A7" w:rsidRDefault="00BB283E" w:rsidP="00E712ED">
            <w:pPr>
              <w:spacing w:before="120" w:line="278" w:lineRule="auto"/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B338A7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Signature &amp; Date:</w:t>
            </w:r>
          </w:p>
          <w:p w14:paraId="092E3BD4" w14:textId="77777777" w:rsidR="00BB283E" w:rsidRPr="00B338A7" w:rsidRDefault="00BB283E" w:rsidP="00E712ED">
            <w:pPr>
              <w:spacing w:before="12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F800AB" w14:textId="78D6A41C" w:rsidR="52E79EB4" w:rsidRPr="00DC5A94" w:rsidRDefault="52E79EB4" w:rsidP="00766C84">
      <w:pPr>
        <w:spacing w:before="120" w:after="120" w:line="278" w:lineRule="auto"/>
        <w:rPr>
          <w:sz w:val="10"/>
          <w:szCs w:val="10"/>
        </w:rPr>
      </w:pPr>
    </w:p>
    <w:sectPr w:rsidR="52E79EB4" w:rsidRPr="00DC5A94" w:rsidSect="005866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4F641" w14:textId="77777777" w:rsidR="00834F60" w:rsidRDefault="00834F60" w:rsidP="00DC5A94">
      <w:pPr>
        <w:spacing w:after="0" w:line="240" w:lineRule="auto"/>
      </w:pPr>
      <w:r>
        <w:separator/>
      </w:r>
    </w:p>
  </w:endnote>
  <w:endnote w:type="continuationSeparator" w:id="0">
    <w:p w14:paraId="333A6EEC" w14:textId="77777777" w:rsidR="00834F60" w:rsidRDefault="00834F60" w:rsidP="00DC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3D801" w14:textId="77777777" w:rsidR="00A35CD7" w:rsidRDefault="00A35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7BA76" w14:textId="06E37F50" w:rsidR="00586644" w:rsidRPr="00586644" w:rsidRDefault="00586644" w:rsidP="00586644">
    <w:pPr>
      <w:tabs>
        <w:tab w:val="left" w:pos="1723"/>
        <w:tab w:val="center" w:pos="5400"/>
      </w:tabs>
      <w:spacing w:before="120" w:line="278" w:lineRule="auto"/>
      <w:rPr>
        <w:rFonts w:ascii="Aptos" w:eastAsia="Aptos" w:hAnsi="Aptos" w:cs="Aptos"/>
        <w:color w:val="000000" w:themeColor="text1"/>
        <w:sz w:val="22"/>
        <w:szCs w:val="22"/>
        <w:lang w:val="en-GB"/>
      </w:rPr>
    </w:pPr>
    <w:r>
      <w:rPr>
        <w:rFonts w:ascii="Aptos" w:eastAsia="Aptos" w:hAnsi="Aptos" w:cs="Aptos"/>
        <w:b/>
        <w:bCs/>
        <w:color w:val="000000" w:themeColor="text1"/>
        <w:lang w:val="en-GB"/>
      </w:rPr>
      <w:tab/>
    </w:r>
    <w:r>
      <w:rPr>
        <w:rFonts w:ascii="Aptos" w:eastAsia="Aptos" w:hAnsi="Aptos" w:cs="Aptos"/>
        <w:b/>
        <w:bCs/>
        <w:color w:val="000000" w:themeColor="text1"/>
        <w:lang w:val="en-GB"/>
      </w:rPr>
      <w:tab/>
    </w:r>
    <w:r w:rsidRPr="506E240B">
      <w:rPr>
        <w:rFonts w:ascii="Aptos" w:eastAsia="Aptos" w:hAnsi="Aptos" w:cs="Aptos"/>
        <w:b/>
        <w:bCs/>
        <w:color w:val="000000" w:themeColor="text1"/>
        <w:lang w:val="en-GB"/>
      </w:rPr>
      <w:t>Please return the completed form to:</w:t>
    </w:r>
    <w:r>
      <w:rPr>
        <w:rFonts w:ascii="Aptos" w:eastAsia="Aptos" w:hAnsi="Aptos" w:cs="Aptos"/>
        <w:b/>
        <w:bCs/>
        <w:color w:val="000000" w:themeColor="text1"/>
        <w:lang w:val="en-GB"/>
      </w:rPr>
      <w:t xml:space="preserve"> </w:t>
    </w:r>
    <w:hyperlink r:id="rId1" w:history="1">
      <w:r w:rsidR="00A35CD7" w:rsidRPr="005772B9">
        <w:rPr>
          <w:rStyle w:val="Hyperlink"/>
          <w:rFonts w:ascii="Aptos" w:eastAsia="Aptos" w:hAnsi="Aptos" w:cs="Aptos"/>
          <w:b/>
          <w:bCs/>
          <w:lang w:val="en-GB"/>
        </w:rPr>
        <w:t>treasurerlcc@laggan.com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2EA24" w14:textId="77777777" w:rsidR="00A35CD7" w:rsidRDefault="00A35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280B" w14:textId="77777777" w:rsidR="00834F60" w:rsidRDefault="00834F60" w:rsidP="00DC5A94">
      <w:pPr>
        <w:spacing w:after="0" w:line="240" w:lineRule="auto"/>
      </w:pPr>
      <w:r>
        <w:separator/>
      </w:r>
    </w:p>
  </w:footnote>
  <w:footnote w:type="continuationSeparator" w:id="0">
    <w:p w14:paraId="67C8C9C2" w14:textId="77777777" w:rsidR="00834F60" w:rsidRDefault="00834F60" w:rsidP="00DC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C9854" w14:textId="77777777" w:rsidR="00A35CD7" w:rsidRDefault="00A35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AD03" w14:textId="5522E8CC" w:rsidR="00DC5A94" w:rsidRDefault="00DC5A94" w:rsidP="00586644">
    <w:pPr>
      <w:pStyle w:val="Header"/>
      <w:tabs>
        <w:tab w:val="left" w:pos="5502"/>
      </w:tabs>
    </w:pPr>
    <w:r>
      <w:rPr>
        <w:noProof/>
      </w:rPr>
      <w:drawing>
        <wp:inline distT="0" distB="0" distL="0" distR="0" wp14:anchorId="4D2F4400" wp14:editId="0E95ADE4">
          <wp:extent cx="1641230" cy="527538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gga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73" cy="544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586644">
      <w:tab/>
    </w:r>
    <w:r>
      <w:rPr>
        <w:noProof/>
      </w:rPr>
      <w:drawing>
        <wp:inline distT="0" distB="0" distL="0" distR="0" wp14:anchorId="638230DE" wp14:editId="49FF4A82">
          <wp:extent cx="1227016" cy="620900"/>
          <wp:effectExtent l="0" t="0" r="5080" b="1905"/>
          <wp:docPr id="12360613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598" cy="625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D96F6" w14:textId="77777777" w:rsidR="00A35CD7" w:rsidRDefault="00A35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652A8"/>
    <w:multiLevelType w:val="multilevel"/>
    <w:tmpl w:val="64E4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E1CB9"/>
    <w:multiLevelType w:val="multilevel"/>
    <w:tmpl w:val="566A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164120"/>
    <w:rsid w:val="00034462"/>
    <w:rsid w:val="000B2CD3"/>
    <w:rsid w:val="000B3BB9"/>
    <w:rsid w:val="000B6262"/>
    <w:rsid w:val="00194305"/>
    <w:rsid w:val="001A7ECD"/>
    <w:rsid w:val="00297B69"/>
    <w:rsid w:val="002B4C32"/>
    <w:rsid w:val="00304887"/>
    <w:rsid w:val="003409E7"/>
    <w:rsid w:val="00344787"/>
    <w:rsid w:val="00404402"/>
    <w:rsid w:val="00443B8F"/>
    <w:rsid w:val="00446EF7"/>
    <w:rsid w:val="0054419C"/>
    <w:rsid w:val="00586644"/>
    <w:rsid w:val="005F1006"/>
    <w:rsid w:val="0069230C"/>
    <w:rsid w:val="00693652"/>
    <w:rsid w:val="00694F80"/>
    <w:rsid w:val="00766C84"/>
    <w:rsid w:val="007B48BD"/>
    <w:rsid w:val="007D65C1"/>
    <w:rsid w:val="007E6ABA"/>
    <w:rsid w:val="00834F60"/>
    <w:rsid w:val="00875E83"/>
    <w:rsid w:val="008A580B"/>
    <w:rsid w:val="00921BBB"/>
    <w:rsid w:val="00971F06"/>
    <w:rsid w:val="009835D3"/>
    <w:rsid w:val="00A35CD7"/>
    <w:rsid w:val="00B23678"/>
    <w:rsid w:val="00B338A7"/>
    <w:rsid w:val="00B4098F"/>
    <w:rsid w:val="00BB283E"/>
    <w:rsid w:val="00BB5D7B"/>
    <w:rsid w:val="00C0214F"/>
    <w:rsid w:val="00C356A6"/>
    <w:rsid w:val="00CF0C2F"/>
    <w:rsid w:val="00D11EB8"/>
    <w:rsid w:val="00D149DA"/>
    <w:rsid w:val="00D53F0C"/>
    <w:rsid w:val="00DC5A94"/>
    <w:rsid w:val="00E96559"/>
    <w:rsid w:val="00EA1342"/>
    <w:rsid w:val="00EA43E7"/>
    <w:rsid w:val="00F47F10"/>
    <w:rsid w:val="00F513BC"/>
    <w:rsid w:val="00FB0FFB"/>
    <w:rsid w:val="00FF3AD2"/>
    <w:rsid w:val="056AD785"/>
    <w:rsid w:val="079CAC0A"/>
    <w:rsid w:val="09121679"/>
    <w:rsid w:val="0B7E5325"/>
    <w:rsid w:val="0CEAC331"/>
    <w:rsid w:val="0FAFF500"/>
    <w:rsid w:val="0FEDCAF1"/>
    <w:rsid w:val="142C3EC4"/>
    <w:rsid w:val="175ED34E"/>
    <w:rsid w:val="1E164120"/>
    <w:rsid w:val="20DACC67"/>
    <w:rsid w:val="219BAB67"/>
    <w:rsid w:val="23E97A3E"/>
    <w:rsid w:val="2B6C07CF"/>
    <w:rsid w:val="329AD867"/>
    <w:rsid w:val="356A36AB"/>
    <w:rsid w:val="3629F77C"/>
    <w:rsid w:val="4013F404"/>
    <w:rsid w:val="407C1D22"/>
    <w:rsid w:val="40D1F34D"/>
    <w:rsid w:val="425266DB"/>
    <w:rsid w:val="43981436"/>
    <w:rsid w:val="485FD144"/>
    <w:rsid w:val="49E9CC63"/>
    <w:rsid w:val="506E240B"/>
    <w:rsid w:val="50D68861"/>
    <w:rsid w:val="52E79EB4"/>
    <w:rsid w:val="55601090"/>
    <w:rsid w:val="5625D465"/>
    <w:rsid w:val="6157B843"/>
    <w:rsid w:val="66504DC3"/>
    <w:rsid w:val="67A38327"/>
    <w:rsid w:val="681B6823"/>
    <w:rsid w:val="683483F8"/>
    <w:rsid w:val="6F244ED0"/>
    <w:rsid w:val="706A6B6C"/>
    <w:rsid w:val="7902C00D"/>
    <w:rsid w:val="7AB8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64120"/>
  <w15:chartTrackingRefBased/>
  <w15:docId w15:val="{2F4E17D3-F846-4349-9386-91D9DCF9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5A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5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A94"/>
  </w:style>
  <w:style w:type="paragraph" w:styleId="Footer">
    <w:name w:val="footer"/>
    <w:basedOn w:val="Normal"/>
    <w:link w:val="FooterChar"/>
    <w:uiPriority w:val="99"/>
    <w:unhideWhenUsed/>
    <w:rsid w:val="00DC5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94"/>
  </w:style>
  <w:style w:type="character" w:styleId="FollowedHyperlink">
    <w:name w:val="FollowedHyperlink"/>
    <w:basedOn w:val="DefaultParagraphFont"/>
    <w:uiPriority w:val="99"/>
    <w:semiHidden/>
    <w:unhideWhenUsed/>
    <w:rsid w:val="00A35C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easurerlcc@laggan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3FE8F7B9D0E4D8E2A8BCA9CE24B29" ma:contentTypeVersion="21" ma:contentTypeDescription="Create a new document." ma:contentTypeScope="" ma:versionID="519e283b263363b821b35bd249e7ed55">
  <xsd:schema xmlns:xsd="http://www.w3.org/2001/XMLSchema" xmlns:xs="http://www.w3.org/2001/XMLSchema" xmlns:p="http://schemas.microsoft.com/office/2006/metadata/properties" xmlns:ns1="http://schemas.microsoft.com/sharepoint/v3" xmlns:ns2="3313e3b7-7be6-4700-b36c-ef100101b814" xmlns:ns3="92fd223e-acad-439f-bdfb-a3d2d2c3e354" targetNamespace="http://schemas.microsoft.com/office/2006/metadata/properties" ma:root="true" ma:fieldsID="73bdf76d049676b4bd88ade9eedfe7a1" ns1:_="" ns2:_="" ns3:_="">
    <xsd:import namespace="http://schemas.microsoft.com/sharepoint/v3"/>
    <xsd:import namespace="3313e3b7-7be6-4700-b36c-ef100101b814"/>
    <xsd:import namespace="92fd223e-acad-439f-bdfb-a3d2d2c3e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e3b7-7be6-4700-b36c-ef100101b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0fa5b73-c91b-4169-bfc8-b85bc92a6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d223e-acad-439f-bdfb-a3d2d2c3e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b977871-18a2-420a-83b6-dafa42231df9}" ma:internalName="TaxCatchAll" ma:showField="CatchAllData" ma:web="92fd223e-acad-439f-bdfb-a3d2d2c3e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fd223e-acad-439f-bdfb-a3d2d2c3e354">
      <UserInfo>
        <DisplayName/>
        <AccountId xsi:nil="true"/>
        <AccountType/>
      </UserInfo>
    </SharedWithUsers>
    <lcf76f155ced4ddcb4097134ff3c332f xmlns="3313e3b7-7be6-4700-b36c-ef100101b814">
      <Terms xmlns="http://schemas.microsoft.com/office/infopath/2007/PartnerControls"/>
    </lcf76f155ced4ddcb4097134ff3c332f>
    <TaxCatchAll xmlns="92fd223e-acad-439f-bdfb-a3d2d2c3e35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9BF6E1-3752-48D3-977A-F4FFA09C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13e3b7-7be6-4700-b36c-ef100101b814"/>
    <ds:schemaRef ds:uri="92fd223e-acad-439f-bdfb-a3d2d2c3e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B9A7B-5A5A-44FD-BB81-1367BC145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1092E-80F5-488D-8B33-EBB4717F561C}">
  <ds:schemaRefs>
    <ds:schemaRef ds:uri="http://schemas.microsoft.com/office/2006/metadata/properties"/>
    <ds:schemaRef ds:uri="http://schemas.microsoft.com/office/infopath/2007/PartnerControls"/>
    <ds:schemaRef ds:uri="92fd223e-acad-439f-bdfb-a3d2d2c3e354"/>
    <ds:schemaRef ds:uri="3313e3b7-7be6-4700-b36c-ef100101b81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42B66BD-28A5-9845-A368-82C54E66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Kirsteen Campbell (SFCT Administrator)</dc:creator>
  <cp:keywords/>
  <dc:description/>
  <cp:lastModifiedBy>Catherine Hamill</cp:lastModifiedBy>
  <cp:revision>10</cp:revision>
  <cp:lastPrinted>2026-06-26T14:25:00Z</cp:lastPrinted>
  <dcterms:created xsi:type="dcterms:W3CDTF">2026-05-15T22:46:00Z</dcterms:created>
  <dcterms:modified xsi:type="dcterms:W3CDTF">2026-06-26T14:26:00Z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0x0101001823FE8F7B9D0E4D8E2A8BCA9CE24B29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SIP_Label_a4200942-dd40-4530-96b6-ebe359e8009d_Enabled">
    <vt:lpwstr>true</vt:lpwstr>
  </property>
  <property fmtid="{D5CDD505-2E9C-101B-9397-08002B2CF9AE}" pid="10" name="MSIP_Label_a4200942-dd40-4530-96b6-ebe359e8009d_SetDate">
    <vt:lpwstr>2026-05-12T10:34:22Z</vt:lpwstr>
  </property>
  <property fmtid="{D5CDD505-2E9C-101B-9397-08002B2CF9AE}" pid="11" name="MSIP_Label_a4200942-dd40-4530-96b6-ebe359e8009d_Method">
    <vt:lpwstr>Privileged</vt:lpwstr>
  </property>
  <property fmtid="{D5CDD505-2E9C-101B-9397-08002B2CF9AE}" pid="12" name="MSIP_Label_a4200942-dd40-4530-96b6-ebe359e8009d_Name">
    <vt:lpwstr>a4200942-dd40-4530-96b6-ebe359e8009d</vt:lpwstr>
  </property>
  <property fmtid="{D5CDD505-2E9C-101B-9397-08002B2CF9AE}" pid="13" name="MSIP_Label_a4200942-dd40-4530-96b6-ebe359e8009d_SiteId">
    <vt:lpwstr>953b0f83-1ce6-45c3-82c9-1d847e372339</vt:lpwstr>
  </property>
  <property fmtid="{D5CDD505-2E9C-101B-9397-08002B2CF9AE}" pid="14" name="MSIP_Label_a4200942-dd40-4530-96b6-ebe359e8009d_ActionId">
    <vt:lpwstr>50b23e40-8dd7-453e-9297-b3d5a5ef2b09</vt:lpwstr>
  </property>
  <property fmtid="{D5CDD505-2E9C-101B-9397-08002B2CF9AE}" pid="15" name="MSIP_Label_a4200942-dd40-4530-96b6-ebe359e8009d_ContentBits">
    <vt:lpwstr>0</vt:lpwstr>
  </property>
  <property fmtid="{D5CDD505-2E9C-101B-9397-08002B2CF9AE}" pid="16" name="MSIP_Label_a4200942-dd40-4530-96b6-ebe359e8009d_Tag">
    <vt:lpwstr>10, 0, 1, 1</vt:lpwstr>
  </property>
</Properties>
</file>